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pStyle w:val="4"/>
        <w:spacing w:before="0" w:beforeAutospacing="0" w:after="0" w:afterAutospacing="0"/>
        <w:jc w:val="center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eastAsia="方正小标宋_GBK"/>
          <w:sz w:val="44"/>
          <w:szCs w:val="44"/>
        </w:rPr>
        <w:t>重大决策听证会报名表</w:t>
      </w:r>
    </w:p>
    <w:p>
      <w:pPr>
        <w:spacing w:line="480" w:lineRule="exact"/>
        <w:rPr>
          <w:rFonts w:eastAsia="楷体_GB2312"/>
          <w:b/>
          <w:sz w:val="32"/>
          <w:szCs w:val="32"/>
        </w:rPr>
      </w:pPr>
    </w:p>
    <w:tbl>
      <w:tblPr>
        <w:tblStyle w:val="7"/>
        <w:tblW w:w="930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姓  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文化程度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9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工作单位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职务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通信地址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邮编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联系电话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手机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座机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0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人大代表或政协委员(</w:t>
            </w:r>
            <w:r>
              <w:rPr>
                <w:rFonts w:ascii="宋体" w:hAnsi="宋体"/>
                <w:spacing w:val="30"/>
                <w:sz w:val="32"/>
                <w:szCs w:val="32"/>
              </w:rPr>
              <w:t>是/否</w:t>
            </w:r>
            <w:r>
              <w:rPr>
                <w:rFonts w:ascii="宋体" w:hAnsi="宋体"/>
                <w:sz w:val="32"/>
                <w:szCs w:val="32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所属机关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对听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证事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项的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意见、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建议</w:t>
            </w:r>
          </w:p>
        </w:tc>
        <w:tc>
          <w:tcPr>
            <w:tcW w:w="7320" w:type="dxa"/>
            <w:gridSpan w:val="9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听证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机关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9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480" w:lineRule="exact"/>
              <w:ind w:firstLine="3200" w:firstLineChars="100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签字(盖章)： </w:t>
            </w:r>
          </w:p>
          <w:p>
            <w:pPr>
              <w:spacing w:line="48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hAnsi="宋体"/>
                <w:sz w:val="32"/>
                <w:szCs w:val="32"/>
              </w:rPr>
              <w:t>年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/>
                <w:sz w:val="32"/>
                <w:szCs w:val="32"/>
              </w:rPr>
              <w:t>月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/>
                <w:sz w:val="32"/>
                <w:szCs w:val="32"/>
              </w:rPr>
              <w:t>日</w:t>
            </w:r>
          </w:p>
          <w:p>
            <w:pPr>
              <w:spacing w:line="48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备  注</w:t>
            </w:r>
          </w:p>
        </w:tc>
        <w:tc>
          <w:tcPr>
            <w:tcW w:w="7320" w:type="dxa"/>
            <w:gridSpan w:val="9"/>
            <w:vAlign w:val="center"/>
          </w:tcPr>
          <w:p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E242F"/>
    <w:rsid w:val="508B3B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2024-10-18T08:59:14Z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